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FA" w:rsidRPr="008A38F7" w:rsidRDefault="00E91EFA" w:rsidP="008A38F7">
      <w:pPr>
        <w:rPr>
          <w:rFonts w:ascii="Garamond" w:hAnsi="Garamond" w:cs="Garamond"/>
        </w:rPr>
      </w:pPr>
      <w:bookmarkStart w:id="0" w:name="_GoBack"/>
      <w:bookmarkEnd w:id="0"/>
      <w:r>
        <w:rPr>
          <w:rFonts w:ascii="Garamond" w:hAnsi="Garamond" w:cs="Garamond"/>
        </w:rPr>
        <w:t xml:space="preserve">   </w:t>
      </w:r>
    </w:p>
    <w:p w:rsidR="00E91EFA" w:rsidRDefault="00E91EFA" w:rsidP="000C7A08">
      <w:pPr>
        <w:jc w:val="center"/>
        <w:rPr>
          <w:b/>
          <w:sz w:val="40"/>
          <w:szCs w:val="40"/>
        </w:rPr>
      </w:pPr>
      <w:r w:rsidRPr="00810D68">
        <w:rPr>
          <w:b/>
          <w:sz w:val="40"/>
          <w:szCs w:val="40"/>
        </w:rPr>
        <w:t>PRIJAVNICA</w:t>
      </w:r>
    </w:p>
    <w:p w:rsidR="00810D68" w:rsidRPr="00810D68" w:rsidRDefault="00810D68" w:rsidP="000C7A08">
      <w:pPr>
        <w:jc w:val="center"/>
        <w:rPr>
          <w:b/>
          <w:sz w:val="40"/>
          <w:szCs w:val="40"/>
        </w:rPr>
      </w:pPr>
    </w:p>
    <w:p w:rsidR="00810D68" w:rsidRPr="0059282B" w:rsidRDefault="00CC030B" w:rsidP="000C7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PREMIKAMO MEJE NA DALJAVO</w:t>
      </w:r>
    </w:p>
    <w:p w:rsidR="004A4329" w:rsidRDefault="004A4329" w:rsidP="004A4329">
      <w:pPr>
        <w:jc w:val="center"/>
        <w:rPr>
          <w:b/>
        </w:rPr>
      </w:pPr>
      <w:r>
        <w:rPr>
          <w:b/>
        </w:rPr>
        <w:t>18</w:t>
      </w:r>
      <w:r w:rsidR="00810D68" w:rsidRPr="0059282B">
        <w:rPr>
          <w:b/>
        </w:rPr>
        <w:t>. 10</w:t>
      </w:r>
      <w:r w:rsidR="009016CD" w:rsidRPr="0059282B">
        <w:rPr>
          <w:b/>
        </w:rPr>
        <w:t>.</w:t>
      </w:r>
      <w:r w:rsidR="00355B1F">
        <w:rPr>
          <w:b/>
        </w:rPr>
        <w:t>–</w:t>
      </w:r>
      <w:r w:rsidR="00CC030B">
        <w:rPr>
          <w:b/>
        </w:rPr>
        <w:t>16</w:t>
      </w:r>
      <w:r>
        <w:rPr>
          <w:b/>
        </w:rPr>
        <w:t>. 11. 2021</w:t>
      </w:r>
    </w:p>
    <w:p w:rsidR="00810D68" w:rsidRPr="004A4329" w:rsidRDefault="004A4329" w:rsidP="00D673E4">
      <w:pPr>
        <w:rPr>
          <w:b/>
        </w:rPr>
      </w:pPr>
      <w:r>
        <w:rPr>
          <w:b/>
        </w:rPr>
        <w:t xml:space="preserve">                          </w:t>
      </w:r>
      <w:r w:rsidR="00D673E4">
        <w:rPr>
          <w:b/>
        </w:rPr>
        <w:t xml:space="preserve">                                </w:t>
      </w:r>
      <w:r>
        <w:rPr>
          <w:b/>
        </w:rPr>
        <w:t xml:space="preserve"> </w:t>
      </w:r>
      <w:r w:rsidR="00D673E4">
        <w:rPr>
          <w:b/>
        </w:rPr>
        <w:t xml:space="preserve"> </w:t>
      </w:r>
      <w:r w:rsidRPr="004A4329">
        <w:rPr>
          <w:b/>
          <w:bCs/>
          <w:iCs/>
          <w:color w:val="7030A0"/>
          <w:sz w:val="28"/>
          <w:szCs w:val="28"/>
        </w:rPr>
        <w:t>SADEŽI DUHA</w:t>
      </w:r>
      <w:sdt>
        <w:sdtPr>
          <w:rPr>
            <w:b/>
            <w:bCs/>
            <w:iCs/>
            <w:color w:val="7030A0"/>
            <w:sz w:val="28"/>
            <w:szCs w:val="28"/>
          </w:rPr>
          <w:alias w:val="Podnaslov"/>
          <w:id w:val="1232356765"/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BE635E" w:rsidRPr="004A4329">
            <w:rPr>
              <w:b/>
              <w:bCs/>
              <w:iCs/>
              <w:color w:val="7030A0"/>
              <w:sz w:val="28"/>
              <w:szCs w:val="28"/>
            </w:rPr>
            <w:t xml:space="preserve">     </w:t>
          </w:r>
        </w:sdtContent>
      </w:sdt>
      <w:r w:rsidR="00BE635E" w:rsidRPr="00BE635E">
        <w:rPr>
          <w:rFonts w:ascii="Candara" w:hAnsi="Candara" w:cs="Aharoni"/>
          <w:b/>
          <w:bCs/>
          <w:i/>
          <w:iCs/>
          <w:color w:val="CCFF66"/>
          <w:sz w:val="96"/>
          <w:szCs w:val="96"/>
          <w14:textFill>
            <w14:gradFill>
              <w14:gsLst>
                <w14:gs w14:pos="0">
                  <w14:srgbClr w14:val="789C31">
                    <w14:shade w14:val="30000"/>
                    <w14:satMod w14:val="115000"/>
                  </w14:srgbClr>
                </w14:gs>
                <w14:gs w14:pos="50000">
                  <w14:srgbClr w14:val="AEE04B">
                    <w14:shade w14:val="67500"/>
                    <w14:satMod w14:val="115000"/>
                  </w14:srgbClr>
                </w14:gs>
                <w14:gs w14:pos="100000">
                  <w14:srgbClr w14:val="D0FF5B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sdt>
        <w:sdtPr>
          <w:rPr>
            <w:rFonts w:ascii="Candara" w:hAnsi="Candara" w:cs="Aharoni"/>
            <w:b/>
            <w:bCs/>
            <w:i/>
            <w:iCs/>
            <w:color w:val="CCFF66"/>
            <w:sz w:val="96"/>
            <w:szCs w:val="96"/>
            <w14:textFill>
              <w14:gradFill>
                <w14:gsLst>
                  <w14:gs w14:pos="0">
                    <w14:srgbClr w14:val="789C31">
                      <w14:shade w14:val="30000"/>
                      <w14:satMod w14:val="115000"/>
                    </w14:srgbClr>
                  </w14:gs>
                  <w14:gs w14:pos="50000">
                    <w14:srgbClr w14:val="AEE04B">
                      <w14:shade w14:val="67500"/>
                      <w14:satMod w14:val="115000"/>
                    </w14:srgbClr>
                  </w14:gs>
                  <w14:gs w14:pos="100000">
                    <w14:srgbClr w14:val="D0FF5B">
                      <w14:shade w14:val="100000"/>
                      <w14:satMod w14:val="115000"/>
                    </w14:srgbClr>
                  </w14:gs>
                </w14:gsLst>
                <w14:path w14:path="circle">
                  <w14:fillToRect w14:l="50000" w14:t="50000" w14:r="50000" w14:b="50000"/>
                </w14:path>
              </w14:gradFill>
            </w14:textFill>
          </w:rPr>
          <w:alias w:val="Podnaslov"/>
          <w:id w:val="-899293849"/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BE635E">
            <w:rPr>
              <w:rFonts w:ascii="Candara" w:hAnsi="Candara" w:cs="Aharoni"/>
              <w:b/>
              <w:bCs/>
              <w:i/>
              <w:iCs/>
              <w:color w:val="CCFF66"/>
              <w:sz w:val="96"/>
              <w:szCs w:val="96"/>
              <w14:textFill>
                <w14:gradFill>
                  <w14:gsLst>
                    <w14:gs w14:pos="0">
                      <w14:srgbClr w14:val="789C31">
                        <w14:shade w14:val="30000"/>
                        <w14:satMod w14:val="115000"/>
                      </w14:srgbClr>
                    </w14:gs>
                    <w14:gs w14:pos="50000">
                      <w14:srgbClr w14:val="AEE04B">
                        <w14:shade w14:val="67500"/>
                        <w14:satMod w14:val="115000"/>
                      </w14:srgbClr>
                    </w14:gs>
                    <w14:gs w14:pos="100000">
                      <w14:srgbClr w14:val="D0FF5B">
                        <w14:shade w14:val="100000"/>
                        <w14:satMod w14:val="115000"/>
                      </w14:srgb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t xml:space="preserve">     </w:t>
          </w:r>
        </w:sdtContent>
      </w:sdt>
    </w:p>
    <w:p w:rsidR="00BE635E" w:rsidRDefault="00BE635E" w:rsidP="000C7A08">
      <w:pPr>
        <w:rPr>
          <w:b/>
          <w:bCs/>
        </w:rPr>
      </w:pPr>
    </w:p>
    <w:p w:rsidR="00BE635E" w:rsidRDefault="00BE635E" w:rsidP="000C7A08">
      <w:pPr>
        <w:rPr>
          <w:b/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683A7E" wp14:editId="0598C29A">
                <wp:simplePos x="0" y="0"/>
                <wp:positionH relativeFrom="column">
                  <wp:posOffset>-74930</wp:posOffset>
                </wp:positionH>
                <wp:positionV relativeFrom="paragraph">
                  <wp:posOffset>83820</wp:posOffset>
                </wp:positionV>
                <wp:extent cx="5917565" cy="1760855"/>
                <wp:effectExtent l="0" t="0" r="26035" b="1079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565" cy="1760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86A0" id="Pravokotnik 3" o:spid="_x0000_s1026" style="position:absolute;margin-left:-5.9pt;margin-top:6.6pt;width:465.95pt;height:1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" filled="f" strokecolor="#76923c [2406]" strokeweight="2pt"/>
            </w:pict>
          </mc:Fallback>
        </mc:AlternateContent>
      </w:r>
    </w:p>
    <w:p w:rsidR="00F940E8" w:rsidRDefault="00E91EFA" w:rsidP="000C7A08">
      <w:pPr>
        <w:rPr>
          <w:b/>
          <w:bCs/>
        </w:rPr>
      </w:pPr>
      <w:r w:rsidRPr="000C7A08">
        <w:rPr>
          <w:b/>
          <w:bCs/>
        </w:rPr>
        <w:t>ŠOLA</w:t>
      </w:r>
      <w:r w:rsidR="00F940E8">
        <w:rPr>
          <w:b/>
          <w:bCs/>
        </w:rPr>
        <w:t>:</w:t>
      </w:r>
    </w:p>
    <w:p w:rsidR="00F940E8" w:rsidRDefault="00F940E8" w:rsidP="000C7A08">
      <w:pPr>
        <w:rPr>
          <w:b/>
          <w:bCs/>
        </w:rPr>
      </w:pPr>
    </w:p>
    <w:p w:rsidR="00F940E8" w:rsidRDefault="00BD0A55" w:rsidP="000C7A08">
      <w:pPr>
        <w:rPr>
          <w:b/>
          <w:bCs/>
        </w:rPr>
      </w:pPr>
      <w:r>
        <w:rPr>
          <w:b/>
          <w:bCs/>
        </w:rPr>
        <w:t>MENTOR</w:t>
      </w:r>
      <w:r w:rsidR="008A38F7">
        <w:rPr>
          <w:b/>
          <w:bCs/>
        </w:rPr>
        <w:t xml:space="preserve"> </w:t>
      </w:r>
      <w:r w:rsidR="00F940E8">
        <w:rPr>
          <w:b/>
          <w:bCs/>
        </w:rPr>
        <w:t>(kontaktna oseba):</w:t>
      </w:r>
    </w:p>
    <w:p w:rsidR="00F940E8" w:rsidRDefault="00BD0A55" w:rsidP="000C7A08">
      <w:pPr>
        <w:rPr>
          <w:b/>
          <w:bCs/>
        </w:rPr>
      </w:pPr>
      <w:r>
        <w:rPr>
          <w:b/>
          <w:bCs/>
        </w:rPr>
        <w:t>e-naslov</w:t>
      </w:r>
      <w:r w:rsidR="00D673E4">
        <w:rPr>
          <w:b/>
          <w:bCs/>
        </w:rPr>
        <w:t>:</w:t>
      </w:r>
    </w:p>
    <w:p w:rsidR="00CC030B" w:rsidRDefault="00CC030B" w:rsidP="000C7A08">
      <w:pPr>
        <w:rPr>
          <w:b/>
          <w:bCs/>
        </w:rPr>
      </w:pPr>
    </w:p>
    <w:p w:rsidR="00CC030B" w:rsidRDefault="00CC030B" w:rsidP="000C7A08">
      <w:pPr>
        <w:rPr>
          <w:b/>
          <w:bCs/>
        </w:rPr>
      </w:pPr>
      <w:r>
        <w:rPr>
          <w:b/>
          <w:bCs/>
        </w:rPr>
        <w:t>PREDVIDENA DEJAVNOST:</w:t>
      </w:r>
    </w:p>
    <w:p w:rsidR="00E91EFA" w:rsidRDefault="00E91EFA" w:rsidP="00B74767">
      <w:pPr>
        <w:rPr>
          <w:b/>
          <w:bCs/>
          <w:u w:val="single"/>
        </w:rPr>
      </w:pPr>
    </w:p>
    <w:p w:rsidR="00813033" w:rsidRPr="000C7A08" w:rsidRDefault="00813033" w:rsidP="00B74767"/>
    <w:p w:rsidR="00E91EFA" w:rsidRDefault="00E91EFA" w:rsidP="000C7A08"/>
    <w:p w:rsidR="00685607" w:rsidRDefault="00685607"/>
    <w:p w:rsidR="00E91EFA" w:rsidRDefault="00E91EFA">
      <w:pPr>
        <w:rPr>
          <w:b/>
          <w:bCs/>
        </w:rPr>
      </w:pPr>
      <w:r w:rsidRPr="00B74767">
        <w:rPr>
          <w:b/>
          <w:bCs/>
        </w:rPr>
        <w:t xml:space="preserve">Prijavnico nam posredujte </w:t>
      </w:r>
      <w:r w:rsidRPr="003334EC">
        <w:rPr>
          <w:b/>
          <w:bCs/>
        </w:rPr>
        <w:t xml:space="preserve">do </w:t>
      </w:r>
      <w:r w:rsidR="004A4329">
        <w:rPr>
          <w:b/>
          <w:bCs/>
          <w:color w:val="FF0000"/>
        </w:rPr>
        <w:t>17. oktobra 2021</w:t>
      </w:r>
      <w:r w:rsidRPr="003334EC">
        <w:rPr>
          <w:b/>
          <w:bCs/>
          <w:color w:val="FF0000"/>
        </w:rPr>
        <w:t xml:space="preserve"> </w:t>
      </w:r>
      <w:r w:rsidRPr="00B74767">
        <w:rPr>
          <w:b/>
          <w:bCs/>
        </w:rPr>
        <w:t xml:space="preserve">na: </w:t>
      </w:r>
      <w:hyperlink r:id="rId7" w:history="1">
        <w:r w:rsidR="009016CD" w:rsidRPr="008566C7">
          <w:rPr>
            <w:rStyle w:val="Hiperpovezava"/>
          </w:rPr>
          <w:t>unescopisece@gmail.com</w:t>
        </w:r>
      </w:hyperlink>
    </w:p>
    <w:p w:rsidR="00F52AB8" w:rsidRDefault="000456A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162560</wp:posOffset>
            </wp:positionV>
            <wp:extent cx="22098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14" y="21451"/>
                <wp:lineTo x="21414" y="0"/>
                <wp:lineTo x="0" y="0"/>
              </wp:wrapPolygon>
            </wp:wrapTight>
            <wp:docPr id="5" name="Slika 5" descr="https://www.gorenc.si/wp-content/uploads/2021/08/prikazna-mednarodno-leto-sadja-in-zelenj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renc.si/wp-content/uploads/2021/08/prikazna-mednarodno-leto-sadja-in-zelenjav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AB8" w:rsidRDefault="00F52AB8">
      <w:pPr>
        <w:rPr>
          <w:noProof/>
        </w:rPr>
      </w:pPr>
    </w:p>
    <w:p w:rsidR="00B85BA1" w:rsidRDefault="00F52AB8">
      <w:pPr>
        <w:rPr>
          <w:b/>
          <w:bCs/>
        </w:rPr>
      </w:pPr>
      <w:r>
        <w:rPr>
          <w:b/>
          <w:bCs/>
        </w:rPr>
        <w:br w:type="textWrapping" w:clear="all"/>
      </w:r>
    </w:p>
    <w:p w:rsidR="000456AC" w:rsidRDefault="000456AC">
      <w:pPr>
        <w:rPr>
          <w:b/>
          <w:bCs/>
        </w:rPr>
      </w:pPr>
    </w:p>
    <w:p w:rsidR="000456AC" w:rsidRDefault="000456AC">
      <w:pPr>
        <w:rPr>
          <w:b/>
          <w:bCs/>
        </w:rPr>
      </w:pPr>
    </w:p>
    <w:p w:rsidR="000456AC" w:rsidRDefault="000456AC">
      <w:pPr>
        <w:rPr>
          <w:b/>
          <w:bCs/>
        </w:rPr>
      </w:pPr>
    </w:p>
    <w:p w:rsidR="000456AC" w:rsidRDefault="000456AC">
      <w:pPr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CC030B" w:rsidRDefault="00CC030B" w:rsidP="002B21AC">
      <w:pPr>
        <w:jc w:val="both"/>
        <w:rPr>
          <w:b/>
          <w:bCs/>
        </w:rPr>
      </w:pPr>
    </w:p>
    <w:p w:rsidR="000456AC" w:rsidRDefault="000456AC" w:rsidP="002B21AC">
      <w:pPr>
        <w:jc w:val="center"/>
        <w:rPr>
          <w:b/>
          <w:bCs/>
        </w:rPr>
      </w:pPr>
    </w:p>
    <w:p w:rsidR="00FA2F93" w:rsidRDefault="00FA2F93" w:rsidP="00D673E4">
      <w:pPr>
        <w:jc w:val="center"/>
        <w:rPr>
          <w:b/>
          <w:sz w:val="28"/>
          <w:szCs w:val="28"/>
        </w:rPr>
      </w:pPr>
    </w:p>
    <w:p w:rsidR="00591E0E" w:rsidRDefault="00FA2F93" w:rsidP="00D6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91E0E">
        <w:rPr>
          <w:b/>
          <w:sz w:val="28"/>
          <w:szCs w:val="28"/>
        </w:rPr>
        <w:t>PREMIKAMO MEJE NA DALJAVO</w:t>
      </w:r>
    </w:p>
    <w:p w:rsidR="00CC030B" w:rsidRPr="0059282B" w:rsidRDefault="00CC030B" w:rsidP="00CC0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OŠ Maksa Pleteršnika Pišece</w:t>
      </w:r>
    </w:p>
    <w:p w:rsidR="00591E0E" w:rsidRDefault="00591E0E" w:rsidP="00CC030B">
      <w:pPr>
        <w:jc w:val="center"/>
        <w:rPr>
          <w:b/>
          <w:bCs/>
          <w:iCs/>
          <w:color w:val="7030A0"/>
          <w:sz w:val="28"/>
          <w:szCs w:val="28"/>
        </w:rPr>
      </w:pPr>
    </w:p>
    <w:p w:rsidR="000456AC" w:rsidRDefault="00B7068B" w:rsidP="00CC030B">
      <w:pPr>
        <w:jc w:val="center"/>
        <w:rPr>
          <w:b/>
          <w:bCs/>
        </w:rPr>
      </w:pPr>
      <w:r w:rsidRPr="004A4329">
        <w:rPr>
          <w:b/>
          <w:bCs/>
          <w:iCs/>
          <w:color w:val="7030A0"/>
          <w:sz w:val="28"/>
          <w:szCs w:val="28"/>
        </w:rPr>
        <w:t>SADEŽI DUHA</w:t>
      </w:r>
      <w:sdt>
        <w:sdtPr>
          <w:rPr>
            <w:b/>
            <w:bCs/>
            <w:iCs/>
            <w:color w:val="7030A0"/>
            <w:sz w:val="28"/>
            <w:szCs w:val="28"/>
          </w:rPr>
          <w:alias w:val="Podnaslov"/>
          <w:id w:val="-1607112172"/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Pr="004A4329">
            <w:rPr>
              <w:b/>
              <w:bCs/>
              <w:iCs/>
              <w:color w:val="7030A0"/>
              <w:sz w:val="28"/>
              <w:szCs w:val="28"/>
            </w:rPr>
            <w:t xml:space="preserve">     </w:t>
          </w:r>
        </w:sdtContent>
      </w:sdt>
    </w:p>
    <w:p w:rsidR="000456AC" w:rsidRDefault="000456AC" w:rsidP="002B21AC">
      <w:pPr>
        <w:jc w:val="both"/>
        <w:rPr>
          <w:b/>
          <w:bCs/>
        </w:rPr>
      </w:pPr>
    </w:p>
    <w:p w:rsidR="000456AC" w:rsidRPr="002B21AC" w:rsidRDefault="000456AC" w:rsidP="002B21AC">
      <w:pPr>
        <w:pStyle w:val="Naslov"/>
        <w:jc w:val="both"/>
        <w:rPr>
          <w:rFonts w:asciiTheme="minorHAnsi" w:hAnsiTheme="minorHAnsi" w:cstheme="minorHAnsi"/>
          <w:sz w:val="24"/>
          <w:szCs w:val="24"/>
        </w:rPr>
      </w:pPr>
    </w:p>
    <w:p w:rsidR="000456AC" w:rsidRPr="00D673E4" w:rsidRDefault="000456AC" w:rsidP="00D673E4">
      <w:pPr>
        <w:jc w:val="both"/>
        <w:rPr>
          <w:rFonts w:asciiTheme="minorHAnsi" w:hAnsiTheme="minorHAnsi" w:cstheme="minorHAnsi"/>
          <w:shd w:val="clear" w:color="auto" w:fill="FFFFFF"/>
        </w:rPr>
      </w:pPr>
      <w:r w:rsidRPr="00D673E4">
        <w:rPr>
          <w:rFonts w:asciiTheme="minorHAnsi" w:hAnsiTheme="minorHAnsi" w:cstheme="minorHAnsi"/>
          <w:shd w:val="clear" w:color="auto" w:fill="FFFFFF"/>
        </w:rPr>
        <w:t>General</w:t>
      </w:r>
      <w:r w:rsidR="00B7068B" w:rsidRPr="00D673E4">
        <w:rPr>
          <w:rFonts w:asciiTheme="minorHAnsi" w:hAnsiTheme="minorHAnsi" w:cstheme="minorHAnsi"/>
          <w:shd w:val="clear" w:color="auto" w:fill="FFFFFF"/>
        </w:rPr>
        <w:t>na skupščina OZN</w:t>
      </w:r>
      <w:r w:rsidRPr="00D673E4">
        <w:rPr>
          <w:rFonts w:asciiTheme="minorHAnsi" w:hAnsiTheme="minorHAnsi" w:cstheme="minorHAnsi"/>
          <w:shd w:val="clear" w:color="auto" w:fill="FFFFFF"/>
        </w:rPr>
        <w:t xml:space="preserve"> je leto 2021 razglasila za Mednarodno leto sadja in zelenjave.</w:t>
      </w:r>
      <w:r w:rsidR="00D673E4" w:rsidRPr="00D673E4">
        <w:rPr>
          <w:rFonts w:asciiTheme="minorHAnsi" w:hAnsiTheme="minorHAnsi" w:cstheme="minorHAnsi"/>
          <w:shd w:val="clear" w:color="auto" w:fill="FFFFFF"/>
        </w:rPr>
        <w:t xml:space="preserve"> </w:t>
      </w:r>
      <w:r w:rsidR="00973FF5" w:rsidRPr="00D673E4">
        <w:rPr>
          <w:rFonts w:asciiTheme="minorHAnsi" w:hAnsiTheme="minorHAnsi" w:cstheme="minorHAnsi"/>
          <w:shd w:val="clear" w:color="auto" w:fill="FFFFFF"/>
        </w:rPr>
        <w:t xml:space="preserve">Spodbujamo </w:t>
      </w:r>
      <w:r w:rsidR="000F0F5A" w:rsidRPr="00D673E4">
        <w:rPr>
          <w:rFonts w:asciiTheme="minorHAnsi" w:hAnsiTheme="minorHAnsi" w:cstheme="minorHAnsi"/>
          <w:shd w:val="clear" w:color="auto" w:fill="FFFFFF"/>
        </w:rPr>
        <w:t>zavedanje, da je za z</w:t>
      </w:r>
      <w:r w:rsidR="00FA2F93">
        <w:rPr>
          <w:rFonts w:asciiTheme="minorHAnsi" w:hAnsiTheme="minorHAnsi" w:cstheme="minorHAnsi"/>
          <w:shd w:val="clear" w:color="auto" w:fill="FFFFFF"/>
        </w:rPr>
        <w:t>dravje pomembno uživanje naravnih dobrin</w:t>
      </w:r>
      <w:r w:rsidR="000F0F5A" w:rsidRPr="00D673E4">
        <w:rPr>
          <w:rFonts w:asciiTheme="minorHAnsi" w:hAnsiTheme="minorHAnsi" w:cstheme="minorHAnsi"/>
          <w:shd w:val="clear" w:color="auto" w:fill="FFFFFF"/>
        </w:rPr>
        <w:t>, pridelan</w:t>
      </w:r>
      <w:r w:rsidR="00FA2F93">
        <w:rPr>
          <w:rFonts w:asciiTheme="minorHAnsi" w:hAnsiTheme="minorHAnsi" w:cstheme="minorHAnsi"/>
          <w:shd w:val="clear" w:color="auto" w:fill="FFFFFF"/>
        </w:rPr>
        <w:t>ih</w:t>
      </w:r>
      <w:r w:rsidR="00973FF5" w:rsidRPr="00D673E4">
        <w:rPr>
          <w:rFonts w:asciiTheme="minorHAnsi" w:hAnsiTheme="minorHAnsi" w:cstheme="minorHAnsi"/>
          <w:shd w:val="clear" w:color="auto" w:fill="FFFFFF"/>
        </w:rPr>
        <w:t xml:space="preserve"> v lokalnem okolju in sonaravno. </w:t>
      </w:r>
      <w:r w:rsidR="00591E0E" w:rsidRPr="00D673E4">
        <w:rPr>
          <w:rFonts w:asciiTheme="minorHAnsi" w:hAnsiTheme="minorHAnsi" w:cstheme="minorHAnsi"/>
          <w:shd w:val="clear" w:color="auto" w:fill="FFFFFF"/>
        </w:rPr>
        <w:t xml:space="preserve">Vsaj tako kot vitamine </w:t>
      </w:r>
      <w:r w:rsidR="00FA2F93">
        <w:rPr>
          <w:rFonts w:asciiTheme="minorHAnsi" w:hAnsiTheme="minorHAnsi" w:cstheme="minorHAnsi"/>
          <w:shd w:val="clear" w:color="auto" w:fill="FFFFFF"/>
        </w:rPr>
        <w:t xml:space="preserve">pa </w:t>
      </w:r>
      <w:r w:rsidR="00591E0E" w:rsidRPr="00D673E4">
        <w:rPr>
          <w:rFonts w:asciiTheme="minorHAnsi" w:hAnsiTheme="minorHAnsi" w:cstheme="minorHAnsi"/>
          <w:shd w:val="clear" w:color="auto" w:fill="FFFFFF"/>
        </w:rPr>
        <w:t>potrebujemo ljudje</w:t>
      </w:r>
      <w:r w:rsidR="000F0F5A" w:rsidRPr="00D673E4">
        <w:rPr>
          <w:rFonts w:asciiTheme="minorHAnsi" w:hAnsiTheme="minorHAnsi" w:cstheme="minorHAnsi"/>
          <w:shd w:val="clear" w:color="auto" w:fill="FFFFFF"/>
        </w:rPr>
        <w:t xml:space="preserve"> plodove duha, ki nam prinašajo veselje, mir, dobroto, </w:t>
      </w:r>
      <w:r w:rsidR="00591E0E" w:rsidRPr="00D673E4">
        <w:rPr>
          <w:rFonts w:asciiTheme="minorHAnsi" w:hAnsiTheme="minorHAnsi" w:cstheme="minorHAnsi"/>
          <w:shd w:val="clear" w:color="auto" w:fill="FFFFFF"/>
        </w:rPr>
        <w:t xml:space="preserve">ljubezen.  </w:t>
      </w:r>
      <w:r w:rsidR="00AF3269" w:rsidRPr="00D673E4">
        <w:rPr>
          <w:rFonts w:asciiTheme="minorHAnsi" w:hAnsiTheme="minorHAnsi" w:cstheme="minorHAnsi"/>
          <w:shd w:val="clear" w:color="auto" w:fill="FFFFFF"/>
        </w:rPr>
        <w:t xml:space="preserve">Sadeži duha so plod naše ustvarjalnosti, </w:t>
      </w:r>
      <w:r w:rsidR="00BE52C9" w:rsidRPr="00D673E4">
        <w:rPr>
          <w:rFonts w:asciiTheme="minorHAnsi" w:hAnsiTheme="minorHAnsi" w:cstheme="minorHAnsi"/>
          <w:shd w:val="clear" w:color="auto" w:fill="FFFFFF"/>
        </w:rPr>
        <w:t xml:space="preserve">volje in navdiha, </w:t>
      </w:r>
      <w:r w:rsidR="00AF3269" w:rsidRPr="00D673E4">
        <w:rPr>
          <w:rFonts w:asciiTheme="minorHAnsi" w:hAnsiTheme="minorHAnsi" w:cstheme="minorHAnsi"/>
          <w:shd w:val="clear" w:color="auto" w:fill="FFFFFF"/>
        </w:rPr>
        <w:t>umetnine, ki  jih lahko ustvarijo tudi otroške roke</w:t>
      </w:r>
      <w:r w:rsidR="002B21AC" w:rsidRPr="00D673E4">
        <w:rPr>
          <w:rFonts w:asciiTheme="minorHAnsi" w:hAnsiTheme="minorHAnsi" w:cstheme="minorHAnsi"/>
          <w:shd w:val="clear" w:color="auto" w:fill="FFFFFF"/>
        </w:rPr>
        <w:t xml:space="preserve"> oziroma njihova domišljija</w:t>
      </w:r>
      <w:r w:rsidR="00AF3269" w:rsidRPr="00D673E4">
        <w:rPr>
          <w:rFonts w:asciiTheme="minorHAnsi" w:hAnsiTheme="minorHAnsi" w:cstheme="minorHAnsi"/>
          <w:shd w:val="clear" w:color="auto" w:fill="FFFFFF"/>
        </w:rPr>
        <w:t>.</w:t>
      </w:r>
      <w:r w:rsidR="000F0F5A" w:rsidRPr="00D673E4">
        <w:rPr>
          <w:rFonts w:asciiTheme="minorHAnsi" w:hAnsiTheme="minorHAnsi" w:cstheme="minorHAnsi"/>
          <w:shd w:val="clear" w:color="auto" w:fill="FFFFFF"/>
        </w:rPr>
        <w:t xml:space="preserve"> </w:t>
      </w:r>
      <w:r w:rsidR="00BE52C9" w:rsidRPr="00D673E4">
        <w:rPr>
          <w:rFonts w:asciiTheme="minorHAnsi" w:hAnsiTheme="minorHAnsi" w:cstheme="minorHAnsi"/>
          <w:shd w:val="clear" w:color="auto" w:fill="FFFFFF"/>
        </w:rPr>
        <w:t>Dajmo jim priložnost in se pustimo presenetiti.</w:t>
      </w:r>
    </w:p>
    <w:p w:rsidR="002B21AC" w:rsidRPr="00D673E4" w:rsidRDefault="002B21AC" w:rsidP="00D673E4">
      <w:pPr>
        <w:jc w:val="both"/>
        <w:rPr>
          <w:rFonts w:asciiTheme="minorHAnsi" w:hAnsiTheme="minorHAnsi" w:cstheme="minorHAnsi"/>
        </w:rPr>
      </w:pPr>
    </w:p>
    <w:p w:rsidR="002B0409" w:rsidRPr="00D673E4" w:rsidRDefault="002B0409" w:rsidP="00D673E4">
      <w:pPr>
        <w:jc w:val="both"/>
        <w:rPr>
          <w:rFonts w:asciiTheme="minorHAnsi" w:hAnsiTheme="minorHAnsi" w:cstheme="minorHAnsi"/>
        </w:rPr>
      </w:pPr>
      <w:r w:rsidRPr="00D673E4">
        <w:rPr>
          <w:rFonts w:asciiTheme="minorHAnsi" w:hAnsiTheme="minorHAnsi" w:cstheme="minorHAnsi"/>
        </w:rPr>
        <w:t>Ponujamo nekaj idej, ki jih imamo namen izvesti v Pišecah:</w:t>
      </w:r>
    </w:p>
    <w:p w:rsidR="002B0409" w:rsidRPr="00D673E4" w:rsidRDefault="002B0409" w:rsidP="00D673E4">
      <w:pPr>
        <w:jc w:val="both"/>
        <w:rPr>
          <w:rFonts w:asciiTheme="minorHAnsi" w:hAnsiTheme="minorHAnsi" w:cstheme="minorHAnsi"/>
        </w:rPr>
      </w:pPr>
      <w:proofErr w:type="spellStart"/>
      <w:r w:rsidRPr="00D673E4">
        <w:rPr>
          <w:rFonts w:asciiTheme="minorHAnsi" w:hAnsiTheme="minorHAnsi" w:cstheme="minorHAnsi"/>
        </w:rPr>
        <w:t>kamišibaj</w:t>
      </w:r>
      <w:proofErr w:type="spellEnd"/>
      <w:r w:rsidRPr="00D673E4">
        <w:rPr>
          <w:rFonts w:asciiTheme="minorHAnsi" w:hAnsiTheme="minorHAnsi" w:cstheme="minorHAnsi"/>
        </w:rPr>
        <w:t>, uprizoritev pravljice, ustvarjanje likovn</w:t>
      </w:r>
      <w:r w:rsidR="00D673E4">
        <w:rPr>
          <w:rFonts w:asciiTheme="minorHAnsi" w:hAnsiTheme="minorHAnsi" w:cstheme="minorHAnsi"/>
        </w:rPr>
        <w:t>ih izdelkov</w:t>
      </w:r>
      <w:r w:rsidRPr="00D673E4">
        <w:rPr>
          <w:rFonts w:asciiTheme="minorHAnsi" w:hAnsiTheme="minorHAnsi" w:cstheme="minorHAnsi"/>
        </w:rPr>
        <w:t xml:space="preserve"> z naravnimi barvili</w:t>
      </w:r>
      <w:r w:rsidR="002B21AC" w:rsidRPr="00D673E4">
        <w:rPr>
          <w:rFonts w:asciiTheme="minorHAnsi" w:hAnsiTheme="minorHAnsi" w:cstheme="minorHAnsi"/>
        </w:rPr>
        <w:t xml:space="preserve"> ali </w:t>
      </w:r>
      <w:r w:rsidR="00CC030B" w:rsidRPr="00D673E4">
        <w:rPr>
          <w:rFonts w:asciiTheme="minorHAnsi" w:hAnsiTheme="minorHAnsi" w:cstheme="minorHAnsi"/>
        </w:rPr>
        <w:t>plodovi</w:t>
      </w:r>
      <w:r w:rsidRPr="00D673E4">
        <w:rPr>
          <w:rFonts w:asciiTheme="minorHAnsi" w:hAnsiTheme="minorHAnsi" w:cstheme="minorHAnsi"/>
        </w:rPr>
        <w:t xml:space="preserve">, </w:t>
      </w:r>
      <w:r w:rsidR="00CC030B" w:rsidRPr="00D673E4">
        <w:rPr>
          <w:rFonts w:asciiTheme="minorHAnsi" w:hAnsiTheme="minorHAnsi" w:cstheme="minorHAnsi"/>
        </w:rPr>
        <w:t xml:space="preserve">ličkanje koruze, </w:t>
      </w:r>
      <w:proofErr w:type="spellStart"/>
      <w:r w:rsidRPr="00D673E4">
        <w:rPr>
          <w:rFonts w:asciiTheme="minorHAnsi" w:hAnsiTheme="minorHAnsi" w:cstheme="minorHAnsi"/>
          <w:i/>
        </w:rPr>
        <w:t>escape</w:t>
      </w:r>
      <w:proofErr w:type="spellEnd"/>
      <w:r w:rsidRPr="00D673E4">
        <w:rPr>
          <w:rFonts w:asciiTheme="minorHAnsi" w:hAnsiTheme="minorHAnsi" w:cstheme="minorHAnsi"/>
          <w:i/>
        </w:rPr>
        <w:t xml:space="preserve"> </w:t>
      </w:r>
      <w:proofErr w:type="spellStart"/>
      <w:r w:rsidRPr="00D673E4">
        <w:rPr>
          <w:rFonts w:asciiTheme="minorHAnsi" w:hAnsiTheme="minorHAnsi" w:cstheme="minorHAnsi"/>
          <w:i/>
        </w:rPr>
        <w:t>room</w:t>
      </w:r>
      <w:proofErr w:type="spellEnd"/>
      <w:r w:rsidRPr="00D673E4">
        <w:rPr>
          <w:rFonts w:asciiTheme="minorHAnsi" w:hAnsiTheme="minorHAnsi" w:cstheme="minorHAnsi"/>
        </w:rPr>
        <w:t xml:space="preserve">, animacija </w:t>
      </w:r>
      <w:r w:rsidRPr="00D255E2">
        <w:rPr>
          <w:rFonts w:asciiTheme="minorHAnsi" w:hAnsiTheme="minorHAnsi" w:cstheme="minorHAnsi"/>
        </w:rPr>
        <w:t xml:space="preserve">stop </w:t>
      </w:r>
      <w:proofErr w:type="spellStart"/>
      <w:r w:rsidRPr="00D255E2">
        <w:rPr>
          <w:rFonts w:asciiTheme="minorHAnsi" w:hAnsiTheme="minorHAnsi" w:cstheme="minorHAnsi"/>
        </w:rPr>
        <w:t>motion</w:t>
      </w:r>
      <w:proofErr w:type="spellEnd"/>
      <w:r w:rsidRPr="00D673E4">
        <w:rPr>
          <w:rFonts w:asciiTheme="minorHAnsi" w:hAnsiTheme="minorHAnsi" w:cstheme="minorHAnsi"/>
        </w:rPr>
        <w:t xml:space="preserve">, garden </w:t>
      </w:r>
      <w:proofErr w:type="spellStart"/>
      <w:r w:rsidRPr="00D673E4">
        <w:rPr>
          <w:rFonts w:asciiTheme="minorHAnsi" w:hAnsiTheme="minorHAnsi" w:cstheme="minorHAnsi"/>
        </w:rPr>
        <w:t>art</w:t>
      </w:r>
      <w:proofErr w:type="spellEnd"/>
      <w:r w:rsidRPr="00D673E4">
        <w:rPr>
          <w:rFonts w:asciiTheme="minorHAnsi" w:hAnsiTheme="minorHAnsi" w:cstheme="minorHAnsi"/>
        </w:rPr>
        <w:t xml:space="preserve">, izdelava mil, kostanjeve in bučne jedi … </w:t>
      </w:r>
      <w:r w:rsidR="00D673E4">
        <w:rPr>
          <w:rFonts w:asciiTheme="minorHAnsi" w:hAnsiTheme="minorHAnsi" w:cstheme="minorHAnsi"/>
        </w:rPr>
        <w:t xml:space="preserve">V goste </w:t>
      </w:r>
      <w:r w:rsidRPr="00D673E4">
        <w:rPr>
          <w:rFonts w:asciiTheme="minorHAnsi" w:hAnsiTheme="minorHAnsi" w:cstheme="minorHAnsi"/>
        </w:rPr>
        <w:t xml:space="preserve">bomo </w:t>
      </w:r>
      <w:r w:rsidR="00D673E4">
        <w:rPr>
          <w:rFonts w:asciiTheme="minorHAnsi" w:hAnsiTheme="minorHAnsi" w:cstheme="minorHAnsi"/>
        </w:rPr>
        <w:t xml:space="preserve">povabili </w:t>
      </w:r>
      <w:r w:rsidRPr="00D673E4">
        <w:rPr>
          <w:rFonts w:asciiTheme="minorHAnsi" w:hAnsiTheme="minorHAnsi" w:cstheme="minorHAnsi"/>
        </w:rPr>
        <w:t>znanega čebelarja</w:t>
      </w:r>
      <w:r w:rsidR="00D673E4">
        <w:rPr>
          <w:rFonts w:asciiTheme="minorHAnsi" w:hAnsiTheme="minorHAnsi" w:cstheme="minorHAnsi"/>
        </w:rPr>
        <w:t xml:space="preserve"> pa </w:t>
      </w:r>
      <w:r w:rsidRPr="00D673E4">
        <w:rPr>
          <w:rFonts w:asciiTheme="minorHAnsi" w:hAnsiTheme="minorHAnsi" w:cstheme="minorHAnsi"/>
        </w:rPr>
        <w:t>strokovnjaka za sadje iz Kozjanskega parka</w:t>
      </w:r>
      <w:r w:rsidR="00D673E4">
        <w:rPr>
          <w:rFonts w:asciiTheme="minorHAnsi" w:hAnsiTheme="minorHAnsi" w:cstheme="minorHAnsi"/>
        </w:rPr>
        <w:t xml:space="preserve">, </w:t>
      </w:r>
      <w:r w:rsidRPr="00D673E4">
        <w:rPr>
          <w:rFonts w:asciiTheme="minorHAnsi" w:hAnsiTheme="minorHAnsi" w:cstheme="minorHAnsi"/>
        </w:rPr>
        <w:t xml:space="preserve">kmetovalca s </w:t>
      </w:r>
      <w:proofErr w:type="spellStart"/>
      <w:r w:rsidRPr="00D673E4">
        <w:rPr>
          <w:rFonts w:asciiTheme="minorHAnsi" w:hAnsiTheme="minorHAnsi" w:cstheme="minorHAnsi"/>
        </w:rPr>
        <w:t>permakulturno</w:t>
      </w:r>
      <w:proofErr w:type="spellEnd"/>
      <w:r w:rsidRPr="00D673E4">
        <w:rPr>
          <w:rFonts w:asciiTheme="minorHAnsi" w:hAnsiTheme="minorHAnsi" w:cstheme="minorHAnsi"/>
        </w:rPr>
        <w:t xml:space="preserve"> kmetijo</w:t>
      </w:r>
      <w:r w:rsidR="00D673E4">
        <w:rPr>
          <w:rFonts w:asciiTheme="minorHAnsi" w:hAnsiTheme="minorHAnsi" w:cstheme="minorHAnsi"/>
        </w:rPr>
        <w:t xml:space="preserve"> in morda še koga</w:t>
      </w:r>
      <w:r w:rsidR="00CC030B" w:rsidRPr="00D673E4">
        <w:rPr>
          <w:rFonts w:asciiTheme="minorHAnsi" w:hAnsiTheme="minorHAnsi" w:cstheme="minorHAnsi"/>
        </w:rPr>
        <w:t>, šli bomo v naravo in tam iskali zaklad</w:t>
      </w:r>
      <w:r w:rsidR="00FA2F93">
        <w:rPr>
          <w:rFonts w:asciiTheme="minorHAnsi" w:hAnsiTheme="minorHAnsi" w:cstheme="minorHAnsi"/>
        </w:rPr>
        <w:t>e</w:t>
      </w:r>
      <w:r w:rsidR="00CC030B" w:rsidRPr="00D673E4">
        <w:rPr>
          <w:rFonts w:asciiTheme="minorHAnsi" w:hAnsiTheme="minorHAnsi" w:cstheme="minorHAnsi"/>
        </w:rPr>
        <w:t xml:space="preserve"> …</w:t>
      </w:r>
    </w:p>
    <w:p w:rsidR="00BE52C9" w:rsidRPr="00D673E4" w:rsidRDefault="00BE52C9" w:rsidP="00D673E4">
      <w:pPr>
        <w:jc w:val="both"/>
        <w:rPr>
          <w:rFonts w:asciiTheme="minorHAnsi" w:hAnsiTheme="minorHAnsi" w:cstheme="minorHAnsi"/>
          <w:b/>
        </w:rPr>
      </w:pPr>
    </w:p>
    <w:p w:rsidR="00BE52C9" w:rsidRPr="00D673E4" w:rsidRDefault="00BE52C9" w:rsidP="00D673E4">
      <w:pPr>
        <w:jc w:val="both"/>
        <w:rPr>
          <w:rFonts w:asciiTheme="minorHAnsi" w:hAnsiTheme="minorHAnsi" w:cstheme="minorHAnsi"/>
          <w:b/>
        </w:rPr>
      </w:pPr>
      <w:r w:rsidRPr="00D673E4">
        <w:rPr>
          <w:rFonts w:asciiTheme="minorHAnsi" w:hAnsiTheme="minorHAnsi" w:cstheme="minorHAnsi"/>
          <w:b/>
        </w:rPr>
        <w:t xml:space="preserve">Čas: od </w:t>
      </w:r>
      <w:r w:rsidR="002B0409" w:rsidRPr="00D673E4">
        <w:rPr>
          <w:rFonts w:asciiTheme="minorHAnsi" w:hAnsiTheme="minorHAnsi" w:cstheme="minorHAnsi"/>
          <w:b/>
        </w:rPr>
        <w:t>18. 10. do 16. 11.</w:t>
      </w:r>
      <w:r w:rsidR="00CC030B" w:rsidRPr="00D673E4">
        <w:rPr>
          <w:rFonts w:asciiTheme="minorHAnsi" w:hAnsiTheme="minorHAnsi" w:cstheme="minorHAnsi"/>
          <w:b/>
        </w:rPr>
        <w:t xml:space="preserve"> 2021</w:t>
      </w:r>
    </w:p>
    <w:p w:rsidR="002B21AC" w:rsidRPr="00D673E4" w:rsidRDefault="002B21AC" w:rsidP="00D673E4">
      <w:pPr>
        <w:jc w:val="both"/>
        <w:rPr>
          <w:rFonts w:asciiTheme="minorHAnsi" w:hAnsiTheme="minorHAnsi" w:cstheme="minorHAnsi"/>
        </w:rPr>
      </w:pPr>
    </w:p>
    <w:p w:rsidR="00CC030B" w:rsidRPr="00D673E4" w:rsidRDefault="002B21AC" w:rsidP="00D673E4">
      <w:pPr>
        <w:jc w:val="both"/>
        <w:rPr>
          <w:rFonts w:asciiTheme="minorHAnsi" w:hAnsiTheme="minorHAnsi" w:cstheme="minorHAnsi"/>
        </w:rPr>
      </w:pPr>
      <w:r w:rsidRPr="00D673E4">
        <w:rPr>
          <w:rFonts w:asciiTheme="minorHAnsi" w:hAnsiTheme="minorHAnsi" w:cstheme="minorHAnsi"/>
        </w:rPr>
        <w:t xml:space="preserve">Na svoji šoli izpeljete vsaj eno delavnico, ki bo tematsko povezana s Sadeži duha. Fotografije in posnetke boste kot lani naložili v skupni </w:t>
      </w:r>
      <w:proofErr w:type="spellStart"/>
      <w:r w:rsidRPr="00D255E2">
        <w:rPr>
          <w:rFonts w:asciiTheme="minorHAnsi" w:hAnsiTheme="minorHAnsi" w:cstheme="minorHAnsi"/>
          <w:i/>
        </w:rPr>
        <w:t>padlet</w:t>
      </w:r>
      <w:proofErr w:type="spellEnd"/>
      <w:r w:rsidRPr="00D673E4">
        <w:rPr>
          <w:rFonts w:asciiTheme="minorHAnsi" w:hAnsiTheme="minorHAnsi" w:cstheme="minorHAnsi"/>
        </w:rPr>
        <w:t xml:space="preserve">, zaključek pa bo na svetovni dan strpnosti, 16. novembra, ko se bomo virtualno srečali na </w:t>
      </w:r>
      <w:proofErr w:type="spellStart"/>
      <w:r w:rsidRPr="00D673E4">
        <w:rPr>
          <w:rFonts w:asciiTheme="minorHAnsi" w:hAnsiTheme="minorHAnsi" w:cstheme="minorHAnsi"/>
        </w:rPr>
        <w:t>Zoomu</w:t>
      </w:r>
      <w:proofErr w:type="spellEnd"/>
      <w:r w:rsidRPr="00D673E4">
        <w:rPr>
          <w:rFonts w:asciiTheme="minorHAnsi" w:hAnsiTheme="minorHAnsi" w:cstheme="minorHAnsi"/>
        </w:rPr>
        <w:t xml:space="preserve">. </w:t>
      </w:r>
    </w:p>
    <w:p w:rsidR="00CC030B" w:rsidRPr="00D673E4" w:rsidRDefault="00CC030B" w:rsidP="00D673E4">
      <w:pPr>
        <w:jc w:val="both"/>
        <w:rPr>
          <w:rFonts w:asciiTheme="minorHAnsi" w:hAnsiTheme="minorHAnsi" w:cstheme="minorHAnsi"/>
        </w:rPr>
      </w:pPr>
    </w:p>
    <w:p w:rsidR="00CC030B" w:rsidRPr="00D673E4" w:rsidRDefault="00CC030B" w:rsidP="00D673E4">
      <w:pPr>
        <w:jc w:val="both"/>
        <w:rPr>
          <w:rFonts w:asciiTheme="minorHAnsi" w:hAnsiTheme="minorHAnsi" w:cstheme="minorHAnsi"/>
        </w:rPr>
      </w:pPr>
      <w:r w:rsidRPr="00D673E4">
        <w:rPr>
          <w:rFonts w:asciiTheme="minorHAnsi" w:hAnsiTheme="minorHAnsi" w:cstheme="minorHAnsi"/>
        </w:rPr>
        <w:t>Izpolnjeno prijavnico pošljite do 17. 10.</w:t>
      </w:r>
      <w:r w:rsidR="00D673E4">
        <w:rPr>
          <w:rFonts w:asciiTheme="minorHAnsi" w:hAnsiTheme="minorHAnsi" w:cstheme="minorHAnsi"/>
        </w:rPr>
        <w:t xml:space="preserve"> </w:t>
      </w:r>
      <w:r w:rsidRPr="00D673E4">
        <w:rPr>
          <w:rFonts w:asciiTheme="minorHAnsi" w:hAnsiTheme="minorHAnsi" w:cstheme="minorHAnsi"/>
        </w:rPr>
        <w:t xml:space="preserve">2021 na </w:t>
      </w:r>
      <w:hyperlink r:id="rId9" w:history="1">
        <w:r w:rsidRPr="00D673E4">
          <w:rPr>
            <w:rStyle w:val="Hiperpovezava"/>
            <w:rFonts w:asciiTheme="minorHAnsi" w:hAnsiTheme="minorHAnsi" w:cstheme="minorHAnsi"/>
          </w:rPr>
          <w:t>unescopisece@gmail.com</w:t>
        </w:r>
      </w:hyperlink>
      <w:r w:rsidR="00D673E4" w:rsidRPr="00D255E2">
        <w:rPr>
          <w:rStyle w:val="Hiperpovezava"/>
          <w:rFonts w:asciiTheme="minorHAnsi" w:hAnsiTheme="minorHAnsi" w:cstheme="minorHAnsi"/>
          <w:color w:val="auto"/>
          <w:u w:val="none"/>
        </w:rPr>
        <w:t>.</w:t>
      </w:r>
    </w:p>
    <w:p w:rsidR="00CC030B" w:rsidRPr="00D673E4" w:rsidRDefault="00CC030B" w:rsidP="00D673E4">
      <w:pPr>
        <w:jc w:val="both"/>
        <w:rPr>
          <w:rFonts w:asciiTheme="minorHAnsi" w:hAnsiTheme="minorHAnsi" w:cstheme="minorHAnsi"/>
        </w:rPr>
      </w:pPr>
    </w:p>
    <w:p w:rsidR="00CC030B" w:rsidRPr="00D673E4" w:rsidRDefault="00CC030B" w:rsidP="00D673E4">
      <w:pPr>
        <w:jc w:val="both"/>
        <w:rPr>
          <w:rFonts w:asciiTheme="minorHAnsi" w:hAnsiTheme="minorHAnsi" w:cstheme="minorHAnsi"/>
        </w:rPr>
      </w:pPr>
    </w:p>
    <w:p w:rsidR="00CC030B" w:rsidRPr="00D673E4" w:rsidRDefault="00CC030B" w:rsidP="00D673E4">
      <w:pPr>
        <w:jc w:val="both"/>
        <w:rPr>
          <w:rFonts w:asciiTheme="minorHAnsi" w:hAnsiTheme="minorHAnsi" w:cstheme="minorHAnsi"/>
        </w:rPr>
      </w:pPr>
    </w:p>
    <w:p w:rsidR="00CC030B" w:rsidRPr="00D673E4" w:rsidRDefault="00CC030B" w:rsidP="00D673E4">
      <w:pPr>
        <w:jc w:val="both"/>
        <w:rPr>
          <w:rFonts w:asciiTheme="minorHAnsi" w:hAnsiTheme="minorHAnsi" w:cstheme="minorHAnsi"/>
        </w:rPr>
      </w:pPr>
      <w:r w:rsidRPr="00D673E4">
        <w:rPr>
          <w:rFonts w:asciiTheme="minorHAnsi" w:hAnsiTheme="minorHAnsi" w:cstheme="minorHAnsi"/>
        </w:rPr>
        <w:t xml:space="preserve">Koordinatorici:                                                                                </w:t>
      </w:r>
      <w:r w:rsidR="00D673E4">
        <w:rPr>
          <w:rFonts w:asciiTheme="minorHAnsi" w:hAnsiTheme="minorHAnsi" w:cstheme="minorHAnsi"/>
        </w:rPr>
        <w:t xml:space="preserve">                                 </w:t>
      </w:r>
      <w:r w:rsidR="00D255E2">
        <w:rPr>
          <w:rFonts w:asciiTheme="minorHAnsi" w:hAnsiTheme="minorHAnsi" w:cstheme="minorHAnsi"/>
        </w:rPr>
        <w:t xml:space="preserve"> </w:t>
      </w:r>
      <w:r w:rsidRPr="00D673E4">
        <w:rPr>
          <w:rFonts w:asciiTheme="minorHAnsi" w:hAnsiTheme="minorHAnsi" w:cstheme="minorHAnsi"/>
        </w:rPr>
        <w:t>Ravnateljica:</w:t>
      </w:r>
    </w:p>
    <w:p w:rsidR="00CC030B" w:rsidRPr="00D673E4" w:rsidRDefault="00CC030B" w:rsidP="00D673E4">
      <w:pPr>
        <w:jc w:val="both"/>
        <w:rPr>
          <w:rFonts w:asciiTheme="minorHAnsi" w:hAnsiTheme="minorHAnsi" w:cstheme="minorHAnsi"/>
        </w:rPr>
      </w:pPr>
      <w:r w:rsidRPr="00D673E4">
        <w:rPr>
          <w:rFonts w:asciiTheme="minorHAnsi" w:hAnsiTheme="minorHAnsi" w:cstheme="minorHAnsi"/>
        </w:rPr>
        <w:t xml:space="preserve">Tanja </w:t>
      </w:r>
      <w:proofErr w:type="spellStart"/>
      <w:r w:rsidRPr="00D673E4">
        <w:rPr>
          <w:rFonts w:asciiTheme="minorHAnsi" w:hAnsiTheme="minorHAnsi" w:cstheme="minorHAnsi"/>
        </w:rPr>
        <w:t>Culetto</w:t>
      </w:r>
      <w:proofErr w:type="spellEnd"/>
      <w:r w:rsidR="00D673E4">
        <w:rPr>
          <w:rFonts w:asciiTheme="minorHAnsi" w:hAnsiTheme="minorHAnsi" w:cstheme="minorHAnsi"/>
        </w:rPr>
        <w:t>,</w:t>
      </w:r>
      <w:r w:rsidRPr="00D673E4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D673E4">
        <w:rPr>
          <w:rFonts w:asciiTheme="minorHAnsi" w:hAnsiTheme="minorHAnsi" w:cstheme="minorHAnsi"/>
        </w:rPr>
        <w:t xml:space="preserve">                                   </w:t>
      </w:r>
      <w:r w:rsidRPr="00D673E4">
        <w:rPr>
          <w:rFonts w:asciiTheme="minorHAnsi" w:hAnsiTheme="minorHAnsi" w:cstheme="minorHAnsi"/>
        </w:rPr>
        <w:t>Nuška Ogorevc</w:t>
      </w:r>
    </w:p>
    <w:p w:rsidR="00CC030B" w:rsidRPr="00D673E4" w:rsidRDefault="00CC030B" w:rsidP="00D673E4">
      <w:pPr>
        <w:jc w:val="both"/>
        <w:rPr>
          <w:rFonts w:asciiTheme="minorHAnsi" w:hAnsiTheme="minorHAnsi" w:cstheme="minorHAnsi"/>
        </w:rPr>
      </w:pPr>
      <w:r w:rsidRPr="00D673E4">
        <w:rPr>
          <w:rFonts w:asciiTheme="minorHAnsi" w:hAnsiTheme="minorHAnsi" w:cstheme="minorHAnsi"/>
        </w:rPr>
        <w:t>Tanja Plevnik</w:t>
      </w:r>
    </w:p>
    <w:p w:rsidR="002B0409" w:rsidRDefault="002B0409" w:rsidP="00BE52C9"/>
    <w:p w:rsidR="002B0409" w:rsidRPr="00BE52C9" w:rsidRDefault="002B0409" w:rsidP="00BE52C9"/>
    <w:sectPr w:rsidR="002B0409" w:rsidRPr="00BE52C9" w:rsidSect="00E24E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75A" w:rsidRDefault="00D7575A" w:rsidP="000C7C76">
      <w:r>
        <w:separator/>
      </w:r>
    </w:p>
  </w:endnote>
  <w:endnote w:type="continuationSeparator" w:id="0">
    <w:p w:rsidR="00D7575A" w:rsidRDefault="00D7575A" w:rsidP="000C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C9" w:rsidRDefault="00BE52C9">
    <w:pPr>
      <w:pStyle w:val="Nog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4BA9C2D" wp14:editId="06062638">
          <wp:simplePos x="0" y="0"/>
          <wp:positionH relativeFrom="margin">
            <wp:align>left</wp:align>
          </wp:positionH>
          <wp:positionV relativeFrom="paragraph">
            <wp:posOffset>-46990</wp:posOffset>
          </wp:positionV>
          <wp:extent cx="2809875" cy="485775"/>
          <wp:effectExtent l="0" t="0" r="9525" b="9525"/>
          <wp:wrapTopAndBottom/>
          <wp:docPr id="4" name="Slika 4" descr="D:\Users\Uporabnik\Documents\A moji dukomenti\a. ŠOLA PIŠECE\a. TABORI\RAZPIS ZRSŠ 2013\zrss_barvn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:\Users\Uporabnik\Documents\A moji dukomenti\a. ŠOLA PIŠECE\a. TABORI\RAZPIS ZRSŠ 2013\zrss_barvn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2D">
      <w:rPr>
        <w:noProof/>
        <w:sz w:val="20"/>
        <w:szCs w:val="20"/>
      </w:rPr>
      <w:drawing>
        <wp:anchor distT="0" distB="0" distL="114300" distR="114300" simplePos="0" relativeHeight="251673088" behindDoc="0" locked="0" layoutInCell="1" allowOverlap="1" wp14:anchorId="03683B66" wp14:editId="50BB659C">
          <wp:simplePos x="0" y="0"/>
          <wp:positionH relativeFrom="column">
            <wp:posOffset>4819650</wp:posOffset>
          </wp:positionH>
          <wp:positionV relativeFrom="paragraph">
            <wp:posOffset>-219075</wp:posOffset>
          </wp:positionV>
          <wp:extent cx="561975" cy="657225"/>
          <wp:effectExtent l="0" t="0" r="9525" b="9525"/>
          <wp:wrapSquare wrapText="bothSides"/>
          <wp:docPr id="7" name="Slika 7" descr="logoobcinabrezi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bcinabrezic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75A" w:rsidRDefault="00D7575A" w:rsidP="000C7C76">
      <w:r>
        <w:separator/>
      </w:r>
    </w:p>
  </w:footnote>
  <w:footnote w:type="continuationSeparator" w:id="0">
    <w:p w:rsidR="00D7575A" w:rsidRDefault="00D7575A" w:rsidP="000C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C9" w:rsidRDefault="00BE52C9">
    <w:pPr>
      <w:pStyle w:val="Glava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-83820</wp:posOffset>
          </wp:positionV>
          <wp:extent cx="1134110" cy="678180"/>
          <wp:effectExtent l="0" t="0" r="8890" b="7620"/>
          <wp:wrapTight wrapText="bothSides">
            <wp:wrapPolygon edited="0">
              <wp:start x="0" y="0"/>
              <wp:lineTo x="0" y="21236"/>
              <wp:lineTo x="21406" y="21236"/>
              <wp:lineTo x="2140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-228600</wp:posOffset>
          </wp:positionV>
          <wp:extent cx="631190" cy="754380"/>
          <wp:effectExtent l="0" t="0" r="0" b="7620"/>
          <wp:wrapTight wrapText="bothSides">
            <wp:wrapPolygon edited="0">
              <wp:start x="0" y="0"/>
              <wp:lineTo x="0" y="21273"/>
              <wp:lineTo x="20861" y="21273"/>
              <wp:lineTo x="20861" y="0"/>
              <wp:lineTo x="0" y="0"/>
            </wp:wrapPolygon>
          </wp:wrapTight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C9" w:rsidRDefault="00BE52C9" w:rsidP="000C7C76">
    <w:pPr>
      <w:pStyle w:val="Glava"/>
      <w:tabs>
        <w:tab w:val="clear" w:pos="4536"/>
        <w:tab w:val="clear" w:pos="9072"/>
        <w:tab w:val="left" w:pos="16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D6C"/>
    <w:multiLevelType w:val="hybridMultilevel"/>
    <w:tmpl w:val="98E4E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43A7"/>
    <w:multiLevelType w:val="hybridMultilevel"/>
    <w:tmpl w:val="98E4E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E7C6B"/>
    <w:multiLevelType w:val="hybridMultilevel"/>
    <w:tmpl w:val="8FAC3A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08"/>
    <w:rsid w:val="000456AC"/>
    <w:rsid w:val="00054F55"/>
    <w:rsid w:val="000C7A08"/>
    <w:rsid w:val="000C7C76"/>
    <w:rsid w:val="000F0F5A"/>
    <w:rsid w:val="00152A93"/>
    <w:rsid w:val="00167929"/>
    <w:rsid w:val="001D3B01"/>
    <w:rsid w:val="00213F71"/>
    <w:rsid w:val="00243B97"/>
    <w:rsid w:val="00251001"/>
    <w:rsid w:val="002563C0"/>
    <w:rsid w:val="00292025"/>
    <w:rsid w:val="002B0409"/>
    <w:rsid w:val="002B21AC"/>
    <w:rsid w:val="002B5142"/>
    <w:rsid w:val="002B7703"/>
    <w:rsid w:val="002D25AA"/>
    <w:rsid w:val="002E4D55"/>
    <w:rsid w:val="00307375"/>
    <w:rsid w:val="003334EC"/>
    <w:rsid w:val="00333FD1"/>
    <w:rsid w:val="00355B1F"/>
    <w:rsid w:val="003836F0"/>
    <w:rsid w:val="00395E07"/>
    <w:rsid w:val="003D7E0B"/>
    <w:rsid w:val="00426CF4"/>
    <w:rsid w:val="0045060E"/>
    <w:rsid w:val="0049042C"/>
    <w:rsid w:val="00493A60"/>
    <w:rsid w:val="004A4329"/>
    <w:rsid w:val="005204DC"/>
    <w:rsid w:val="00591E0E"/>
    <w:rsid w:val="0059282B"/>
    <w:rsid w:val="005D2E80"/>
    <w:rsid w:val="005E46BF"/>
    <w:rsid w:val="005F0E69"/>
    <w:rsid w:val="006518EA"/>
    <w:rsid w:val="00685607"/>
    <w:rsid w:val="006E5418"/>
    <w:rsid w:val="00706A52"/>
    <w:rsid w:val="007240F2"/>
    <w:rsid w:val="00740C1D"/>
    <w:rsid w:val="0074441C"/>
    <w:rsid w:val="007E01AC"/>
    <w:rsid w:val="00810D68"/>
    <w:rsid w:val="00813033"/>
    <w:rsid w:val="008517E3"/>
    <w:rsid w:val="00865376"/>
    <w:rsid w:val="008859FA"/>
    <w:rsid w:val="008A38F7"/>
    <w:rsid w:val="008C59B0"/>
    <w:rsid w:val="008F0430"/>
    <w:rsid w:val="009016CD"/>
    <w:rsid w:val="00964371"/>
    <w:rsid w:val="00973FF5"/>
    <w:rsid w:val="009847D9"/>
    <w:rsid w:val="009C10B3"/>
    <w:rsid w:val="009F11F5"/>
    <w:rsid w:val="00A32FE1"/>
    <w:rsid w:val="00A5693E"/>
    <w:rsid w:val="00A848A4"/>
    <w:rsid w:val="00AC418C"/>
    <w:rsid w:val="00AD0682"/>
    <w:rsid w:val="00AE3593"/>
    <w:rsid w:val="00AF3269"/>
    <w:rsid w:val="00B54E72"/>
    <w:rsid w:val="00B7068B"/>
    <w:rsid w:val="00B74767"/>
    <w:rsid w:val="00B857D6"/>
    <w:rsid w:val="00B85BA1"/>
    <w:rsid w:val="00B87AE5"/>
    <w:rsid w:val="00BA7059"/>
    <w:rsid w:val="00BD0A55"/>
    <w:rsid w:val="00BE52C9"/>
    <w:rsid w:val="00BE635E"/>
    <w:rsid w:val="00C06E9B"/>
    <w:rsid w:val="00C22CE4"/>
    <w:rsid w:val="00C760EF"/>
    <w:rsid w:val="00C80565"/>
    <w:rsid w:val="00CA0EBB"/>
    <w:rsid w:val="00CB2707"/>
    <w:rsid w:val="00CC030B"/>
    <w:rsid w:val="00D06A94"/>
    <w:rsid w:val="00D255E2"/>
    <w:rsid w:val="00D56316"/>
    <w:rsid w:val="00D56A45"/>
    <w:rsid w:val="00D673E4"/>
    <w:rsid w:val="00D7575A"/>
    <w:rsid w:val="00E235A8"/>
    <w:rsid w:val="00E24E03"/>
    <w:rsid w:val="00E91EFA"/>
    <w:rsid w:val="00EB329C"/>
    <w:rsid w:val="00ED7E47"/>
    <w:rsid w:val="00F52AB8"/>
    <w:rsid w:val="00F66925"/>
    <w:rsid w:val="00F904CC"/>
    <w:rsid w:val="00F940E8"/>
    <w:rsid w:val="00FA276E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DC0FEF-B137-42EF-B442-1A18BD5F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C7A08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0C7A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0C7A08"/>
    <w:pPr>
      <w:ind w:left="720"/>
    </w:pPr>
  </w:style>
  <w:style w:type="character" w:styleId="Hiperpovezava">
    <w:name w:val="Hyperlink"/>
    <w:uiPriority w:val="99"/>
    <w:rsid w:val="000C7A0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0C7C7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0C7C76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0C7C7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0C7C76"/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0C7C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C7C76"/>
    <w:rPr>
      <w:rFonts w:ascii="Tahoma" w:hAnsi="Tahoma" w:cs="Tahoma"/>
      <w:sz w:val="16"/>
      <w:szCs w:val="16"/>
      <w:lang w:eastAsia="sl-SI"/>
    </w:rPr>
  </w:style>
  <w:style w:type="character" w:styleId="Neenpoudarek">
    <w:name w:val="Subtle Emphasis"/>
    <w:basedOn w:val="Privzetapisavaodstavka"/>
    <w:uiPriority w:val="19"/>
    <w:qFormat/>
    <w:rsid w:val="00BE635E"/>
    <w:rPr>
      <w:i/>
      <w:iCs/>
      <w:color w:val="808080" w:themeColor="text1" w:themeTint="7F"/>
    </w:rPr>
  </w:style>
  <w:style w:type="paragraph" w:styleId="Naslov">
    <w:name w:val="Title"/>
    <w:basedOn w:val="Navaden"/>
    <w:next w:val="Navaden"/>
    <w:link w:val="NaslovZnak"/>
    <w:qFormat/>
    <w:locked/>
    <w:rsid w:val="00ED7E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ED7E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escopise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nescopisece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Dragica</cp:lastModifiedBy>
  <cp:revision>2</cp:revision>
  <cp:lastPrinted>2017-09-21T08:02:00Z</cp:lastPrinted>
  <dcterms:created xsi:type="dcterms:W3CDTF">2021-10-07T11:51:00Z</dcterms:created>
  <dcterms:modified xsi:type="dcterms:W3CDTF">2021-10-07T11:51:00Z</dcterms:modified>
</cp:coreProperties>
</file>